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934D" w14:textId="71F7D2FD" w:rsidR="00E92CCC" w:rsidRDefault="00E92CCC">
      <w:pPr>
        <w:rPr>
          <w:b/>
        </w:rPr>
      </w:pPr>
      <w:r w:rsidRPr="00E92CC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662AF9" wp14:editId="7133B6BC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1099710" cy="665325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76C557E-B5A7-4416-BCC0-5743550BF1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76C557E-B5A7-4416-BCC0-5743550BF1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99710" cy="6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1" w14:textId="5499DF9F" w:rsidR="00D758AC" w:rsidRPr="00E92CCC" w:rsidRDefault="00D8496F" w:rsidP="00E92CCC">
      <w:pPr>
        <w:pStyle w:val="Heading1"/>
      </w:pPr>
      <w:r>
        <w:t>planning your workshop</w:t>
      </w:r>
      <w:r w:rsidR="00D9417C">
        <w:t xml:space="preserve"> content</w:t>
      </w:r>
    </w:p>
    <w:p w14:paraId="5FD52873" w14:textId="77777777" w:rsidR="00D8496F" w:rsidRPr="008A48A8" w:rsidRDefault="00D8496F">
      <w:pPr>
        <w:rPr>
          <w:sz w:val="16"/>
          <w:szCs w:val="16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2441"/>
        <w:gridCol w:w="4536"/>
        <w:gridCol w:w="3543"/>
        <w:gridCol w:w="1134"/>
      </w:tblGrid>
      <w:tr w:rsidR="008A48A8" w14:paraId="3AF25426" w14:textId="77777777" w:rsidTr="00BA4FB8">
        <w:trPr>
          <w:trHeight w:val="321"/>
        </w:trPr>
        <w:tc>
          <w:tcPr>
            <w:tcW w:w="1387" w:type="dxa"/>
            <w:shd w:val="clear" w:color="auto" w:fill="A41D21" w:themeFill="accent1"/>
          </w:tcPr>
          <w:p w14:paraId="35CD82F6" w14:textId="2E6083E4" w:rsidR="00D8496F" w:rsidRPr="00D8496F" w:rsidRDefault="00D8496F" w:rsidP="00A733BB">
            <w:pPr>
              <w:pStyle w:val="TableParagraph"/>
              <w:spacing w:line="264" w:lineRule="exact"/>
              <w:ind w:left="107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or</w:t>
            </w:r>
            <w:r w:rsidR="008A48A8"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der</w:t>
            </w:r>
          </w:p>
        </w:tc>
        <w:tc>
          <w:tcPr>
            <w:tcW w:w="2441" w:type="dxa"/>
            <w:shd w:val="clear" w:color="auto" w:fill="A41D21" w:themeFill="accent1"/>
          </w:tcPr>
          <w:p w14:paraId="2825DF60" w14:textId="4E119FE6" w:rsidR="00D8496F" w:rsidRPr="00D8496F" w:rsidRDefault="008A48A8" w:rsidP="00A733BB">
            <w:pPr>
              <w:pStyle w:val="TableParagraph"/>
              <w:spacing w:line="264" w:lineRule="exact"/>
              <w:ind w:left="108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section</w:t>
            </w:r>
          </w:p>
        </w:tc>
        <w:tc>
          <w:tcPr>
            <w:tcW w:w="4536" w:type="dxa"/>
            <w:shd w:val="clear" w:color="auto" w:fill="A41D21" w:themeFill="accent1"/>
          </w:tcPr>
          <w:p w14:paraId="4FF72EB4" w14:textId="7A985038" w:rsidR="00D8496F" w:rsidRPr="00D8496F" w:rsidRDefault="008A48A8" w:rsidP="00A733BB">
            <w:pPr>
              <w:pStyle w:val="TableParagraph"/>
              <w:spacing w:line="264" w:lineRule="exact"/>
              <w:ind w:left="109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description</w:t>
            </w:r>
          </w:p>
        </w:tc>
        <w:tc>
          <w:tcPr>
            <w:tcW w:w="3543" w:type="dxa"/>
            <w:shd w:val="clear" w:color="auto" w:fill="A41D21" w:themeFill="accent1"/>
          </w:tcPr>
          <w:p w14:paraId="58C79E82" w14:textId="503484A8" w:rsidR="00D8496F" w:rsidRPr="00D8496F" w:rsidRDefault="008A48A8" w:rsidP="00A733BB">
            <w:pPr>
              <w:pStyle w:val="TableParagraph"/>
              <w:spacing w:line="264" w:lineRule="exact"/>
              <w:ind w:left="110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method</w:t>
            </w:r>
          </w:p>
        </w:tc>
        <w:tc>
          <w:tcPr>
            <w:tcW w:w="1134" w:type="dxa"/>
            <w:shd w:val="clear" w:color="auto" w:fill="A41D21" w:themeFill="accent1"/>
          </w:tcPr>
          <w:p w14:paraId="7D18C960" w14:textId="4B31B23B" w:rsidR="00D8496F" w:rsidRPr="00D8496F" w:rsidRDefault="008A48A8" w:rsidP="00A733BB">
            <w:pPr>
              <w:pStyle w:val="TableParagraph"/>
              <w:spacing w:line="264" w:lineRule="exact"/>
              <w:ind w:left="111"/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</w:pPr>
            <w:r>
              <w:rPr>
                <w:rFonts w:asciiTheme="minorHAnsi" w:eastAsiaTheme="minorEastAsia" w:hAnsiTheme="minorHAnsi" w:cstheme="minorBidi"/>
                <w:b/>
                <w:caps/>
                <w:color w:val="FFFFFF" w:themeColor="background1"/>
                <w:spacing w:val="15"/>
                <w:sz w:val="24"/>
                <w:lang w:val="en" w:bidi="ar-SA"/>
              </w:rPr>
              <w:t>time</w:t>
            </w:r>
          </w:p>
        </w:tc>
      </w:tr>
      <w:tr w:rsidR="00D8496F" w14:paraId="494A0C05" w14:textId="77777777" w:rsidTr="00BA4FB8">
        <w:trPr>
          <w:trHeight w:val="1417"/>
        </w:trPr>
        <w:tc>
          <w:tcPr>
            <w:tcW w:w="1387" w:type="dxa"/>
          </w:tcPr>
          <w:p w14:paraId="7D92FB69" w14:textId="42229117" w:rsidR="00D8496F" w:rsidRDefault="00D8496F" w:rsidP="006760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41" w:type="dxa"/>
          </w:tcPr>
          <w:p w14:paraId="0AC3E189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</w:tcPr>
          <w:p w14:paraId="17AFF7F3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 w14:paraId="54C7DB13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122C51C7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</w:tr>
      <w:tr w:rsidR="00D8496F" w14:paraId="0BF5C18A" w14:textId="77777777" w:rsidTr="00BA4FB8">
        <w:trPr>
          <w:trHeight w:val="1417"/>
        </w:trPr>
        <w:tc>
          <w:tcPr>
            <w:tcW w:w="1387" w:type="dxa"/>
          </w:tcPr>
          <w:p w14:paraId="38BBF5A8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2441" w:type="dxa"/>
          </w:tcPr>
          <w:p w14:paraId="1DCBFFB5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</w:tcPr>
          <w:p w14:paraId="361D75C8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 w14:paraId="233C47E2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A9E74DA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</w:tr>
      <w:tr w:rsidR="00D8496F" w14:paraId="255C0C60" w14:textId="77777777" w:rsidTr="00BA4FB8">
        <w:trPr>
          <w:trHeight w:val="1417"/>
        </w:trPr>
        <w:tc>
          <w:tcPr>
            <w:tcW w:w="1387" w:type="dxa"/>
          </w:tcPr>
          <w:p w14:paraId="6E0E85A6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2441" w:type="dxa"/>
          </w:tcPr>
          <w:p w14:paraId="3E2A2C30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</w:tcPr>
          <w:p w14:paraId="72EE0314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 w14:paraId="2FF907B5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7FA984E4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</w:tr>
      <w:tr w:rsidR="00D8496F" w14:paraId="03CE2F62" w14:textId="77777777" w:rsidTr="00BA4FB8">
        <w:trPr>
          <w:trHeight w:val="1417"/>
        </w:trPr>
        <w:tc>
          <w:tcPr>
            <w:tcW w:w="1387" w:type="dxa"/>
          </w:tcPr>
          <w:p w14:paraId="575387EE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2441" w:type="dxa"/>
          </w:tcPr>
          <w:p w14:paraId="3A92931F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</w:tcPr>
          <w:p w14:paraId="2422E80D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 w14:paraId="6A2D01C1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BA92A72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</w:tr>
      <w:tr w:rsidR="00D8496F" w14:paraId="70B8E3CE" w14:textId="77777777" w:rsidTr="00BA4FB8">
        <w:trPr>
          <w:trHeight w:val="1417"/>
        </w:trPr>
        <w:tc>
          <w:tcPr>
            <w:tcW w:w="1387" w:type="dxa"/>
          </w:tcPr>
          <w:p w14:paraId="17FC7F85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2441" w:type="dxa"/>
          </w:tcPr>
          <w:p w14:paraId="4CB4DEA4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</w:tcPr>
          <w:p w14:paraId="51CE24CD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 w14:paraId="6C66A389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389CC185" w14:textId="77777777" w:rsidR="00D8496F" w:rsidRDefault="00D8496F" w:rsidP="0067602D">
            <w:pPr>
              <w:pStyle w:val="TableParagraph"/>
              <w:ind w:left="142"/>
              <w:rPr>
                <w:rFonts w:ascii="Times New Roman"/>
                <w:sz w:val="26"/>
              </w:rPr>
            </w:pPr>
          </w:p>
        </w:tc>
      </w:tr>
    </w:tbl>
    <w:p w14:paraId="597AB0DB" w14:textId="72FE841D" w:rsidR="001609A9" w:rsidRDefault="001609A9" w:rsidP="00BA4FB8"/>
    <w:sectPr w:rsidR="001609A9" w:rsidSect="00BA4FB8">
      <w:pgSz w:w="15840" w:h="12240" w:orient="landscape"/>
      <w:pgMar w:top="1440" w:right="1440" w:bottom="1276" w:left="1440" w:header="720" w:footer="720" w:gutter="0"/>
      <w:pgBorders w:offsetFrom="page">
        <w:top w:val="single" w:sz="36" w:space="24" w:color="A41D21" w:themeColor="accent1"/>
        <w:left w:val="single" w:sz="36" w:space="24" w:color="A41D21" w:themeColor="accent1"/>
        <w:bottom w:val="single" w:sz="36" w:space="24" w:color="A41D21" w:themeColor="accent1"/>
        <w:right w:val="single" w:sz="36" w:space="24" w:color="A41D21" w:themeColor="accent1"/>
      </w:pgBorders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16" type="#_x0000_t75" style="width:13.5pt;height:12.75pt" o:bullet="t">
        <v:imagedata r:id="rId1" o:title="bullet"/>
      </v:shape>
    </w:pict>
  </w:numPicBullet>
  <w:numPicBullet w:numPicBulletId="1">
    <w:pict>
      <v:shape id="_x0000_i2917" type="#_x0000_t75" style="width:20.25pt;height:19.5pt" o:bullet="t">
        <v:imagedata r:id="rId2" o:title="GB Bullet"/>
      </v:shape>
    </w:pict>
  </w:numPicBullet>
  <w:abstractNum w:abstractNumId="0" w15:restartNumberingAfterBreak="0">
    <w:nsid w:val="32517C3E"/>
    <w:multiLevelType w:val="multilevel"/>
    <w:tmpl w:val="B4DAAC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5B1390"/>
    <w:multiLevelType w:val="multilevel"/>
    <w:tmpl w:val="7DE4165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55792"/>
    <w:multiLevelType w:val="multilevel"/>
    <w:tmpl w:val="6E9480F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7C759A"/>
    <w:multiLevelType w:val="multilevel"/>
    <w:tmpl w:val="C0E0E92C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E2725E"/>
    <w:multiLevelType w:val="multilevel"/>
    <w:tmpl w:val="C276D5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AC"/>
    <w:rsid w:val="00071C85"/>
    <w:rsid w:val="001609A9"/>
    <w:rsid w:val="002201B7"/>
    <w:rsid w:val="00431361"/>
    <w:rsid w:val="004A7EB1"/>
    <w:rsid w:val="00652387"/>
    <w:rsid w:val="0067602D"/>
    <w:rsid w:val="008A48A8"/>
    <w:rsid w:val="009F1DD1"/>
    <w:rsid w:val="00BA4FB8"/>
    <w:rsid w:val="00D758AC"/>
    <w:rsid w:val="00D8496F"/>
    <w:rsid w:val="00D9417C"/>
    <w:rsid w:val="00E8605F"/>
    <w:rsid w:val="00E92CCC"/>
    <w:rsid w:val="00F131E8"/>
    <w:rsid w:val="00F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CDA8"/>
  <w15:docId w15:val="{195D8F6C-E6C4-411F-B766-4AB6983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CC"/>
  </w:style>
  <w:style w:type="paragraph" w:styleId="Heading1">
    <w:name w:val="heading 1"/>
    <w:basedOn w:val="Normal"/>
    <w:next w:val="Normal"/>
    <w:link w:val="Heading1Char"/>
    <w:uiPriority w:val="9"/>
    <w:qFormat/>
    <w:rsid w:val="00E92CCC"/>
    <w:pPr>
      <w:pBdr>
        <w:top w:val="single" w:sz="24" w:space="0" w:color="A41D21" w:themeColor="accent1"/>
        <w:left w:val="single" w:sz="24" w:space="0" w:color="A41D21" w:themeColor="accent1"/>
        <w:bottom w:val="single" w:sz="24" w:space="0" w:color="A41D21" w:themeColor="accent1"/>
        <w:right w:val="single" w:sz="24" w:space="0" w:color="A41D21" w:themeColor="accent1"/>
      </w:pBdr>
      <w:shd w:val="clear" w:color="auto" w:fill="A41D21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CCC"/>
    <w:pPr>
      <w:pBdr>
        <w:top w:val="single" w:sz="24" w:space="0" w:color="F5C8CA" w:themeColor="accent1" w:themeTint="33"/>
        <w:left w:val="single" w:sz="24" w:space="0" w:color="F5C8CA" w:themeColor="accent1" w:themeTint="33"/>
        <w:bottom w:val="single" w:sz="24" w:space="0" w:color="F5C8CA" w:themeColor="accent1" w:themeTint="33"/>
        <w:right w:val="single" w:sz="24" w:space="0" w:color="F5C8CA" w:themeColor="accent1" w:themeTint="33"/>
      </w:pBdr>
      <w:shd w:val="clear" w:color="auto" w:fill="F5C8C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CCC"/>
    <w:pPr>
      <w:pBdr>
        <w:top w:val="single" w:sz="6" w:space="2" w:color="A41D21" w:themeColor="accent1"/>
      </w:pBdr>
      <w:spacing w:before="300" w:after="0"/>
      <w:outlineLvl w:val="2"/>
    </w:pPr>
    <w:rPr>
      <w:caps/>
      <w:color w:val="510E1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CC"/>
    <w:pPr>
      <w:pBdr>
        <w:top w:val="dotted" w:sz="6" w:space="2" w:color="A41D21" w:themeColor="accent1"/>
      </w:pBdr>
      <w:spacing w:before="200" w:after="0"/>
      <w:outlineLvl w:val="3"/>
    </w:pPr>
    <w:rPr>
      <w:caps/>
      <w:color w:val="7A151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CC"/>
    <w:pPr>
      <w:pBdr>
        <w:bottom w:val="single" w:sz="6" w:space="1" w:color="A41D21" w:themeColor="accent1"/>
      </w:pBdr>
      <w:spacing w:before="200" w:after="0"/>
      <w:outlineLvl w:val="4"/>
    </w:pPr>
    <w:rPr>
      <w:caps/>
      <w:color w:val="7A151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CC"/>
    <w:pPr>
      <w:pBdr>
        <w:bottom w:val="dotted" w:sz="6" w:space="1" w:color="A41D21" w:themeColor="accent1"/>
      </w:pBdr>
      <w:spacing w:before="200" w:after="0"/>
      <w:outlineLvl w:val="5"/>
    </w:pPr>
    <w:rPr>
      <w:caps/>
      <w:color w:val="7A151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CC"/>
    <w:pPr>
      <w:spacing w:before="200" w:after="0"/>
      <w:outlineLvl w:val="6"/>
    </w:pPr>
    <w:rPr>
      <w:caps/>
      <w:color w:val="7A151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CCC"/>
    <w:pPr>
      <w:spacing w:before="0" w:after="0"/>
    </w:pPr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2CCC"/>
    <w:rPr>
      <w:b/>
      <w:caps/>
      <w:color w:val="FFFFFF" w:themeColor="background1"/>
      <w:spacing w:val="15"/>
      <w:sz w:val="24"/>
      <w:szCs w:val="22"/>
      <w:shd w:val="clear" w:color="auto" w:fill="A41D2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2CCC"/>
    <w:rPr>
      <w:caps/>
      <w:spacing w:val="15"/>
      <w:shd w:val="clear" w:color="auto" w:fill="F5C8C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2CCC"/>
    <w:rPr>
      <w:caps/>
      <w:color w:val="510E1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CCC"/>
    <w:rPr>
      <w:b/>
      <w:bCs/>
      <w:color w:val="7A1518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92CCC"/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92C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2CCC"/>
    <w:rPr>
      <w:b/>
      <w:bCs/>
    </w:rPr>
  </w:style>
  <w:style w:type="character" w:styleId="Emphasis">
    <w:name w:val="Emphasis"/>
    <w:uiPriority w:val="20"/>
    <w:qFormat/>
    <w:rsid w:val="00E92CCC"/>
    <w:rPr>
      <w:caps/>
      <w:color w:val="510E10" w:themeColor="accent1" w:themeShade="7F"/>
      <w:spacing w:val="5"/>
    </w:rPr>
  </w:style>
  <w:style w:type="paragraph" w:styleId="NoSpacing">
    <w:name w:val="No Spacing"/>
    <w:uiPriority w:val="1"/>
    <w:qFormat/>
    <w:rsid w:val="00E92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C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2C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CC"/>
    <w:pPr>
      <w:spacing w:before="240" w:after="240" w:line="240" w:lineRule="auto"/>
      <w:ind w:left="1080" w:right="1080"/>
      <w:jc w:val="center"/>
    </w:pPr>
    <w:rPr>
      <w:color w:val="A41D2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CC"/>
    <w:rPr>
      <w:color w:val="A41D21" w:themeColor="accent1"/>
      <w:sz w:val="24"/>
      <w:szCs w:val="24"/>
    </w:rPr>
  </w:style>
  <w:style w:type="character" w:styleId="SubtleEmphasis">
    <w:name w:val="Subtle Emphasis"/>
    <w:uiPriority w:val="19"/>
    <w:qFormat/>
    <w:rsid w:val="00E92CCC"/>
    <w:rPr>
      <w:i/>
      <w:iCs/>
      <w:color w:val="510E10" w:themeColor="accent1" w:themeShade="7F"/>
    </w:rPr>
  </w:style>
  <w:style w:type="character" w:styleId="IntenseEmphasis">
    <w:name w:val="Intense Emphasis"/>
    <w:uiPriority w:val="21"/>
    <w:qFormat/>
    <w:rsid w:val="00E92CCC"/>
    <w:rPr>
      <w:b/>
      <w:bCs/>
      <w:caps/>
      <w:color w:val="510E10" w:themeColor="accent1" w:themeShade="7F"/>
      <w:spacing w:val="10"/>
    </w:rPr>
  </w:style>
  <w:style w:type="character" w:styleId="SubtleReference">
    <w:name w:val="Subtle Reference"/>
    <w:uiPriority w:val="31"/>
    <w:qFormat/>
    <w:rsid w:val="00E92CCC"/>
    <w:rPr>
      <w:b/>
      <w:bCs/>
      <w:color w:val="A41D21" w:themeColor="accent1"/>
    </w:rPr>
  </w:style>
  <w:style w:type="character" w:styleId="IntenseReference">
    <w:name w:val="Intense Reference"/>
    <w:uiPriority w:val="32"/>
    <w:qFormat/>
    <w:rsid w:val="00E92CCC"/>
    <w:rPr>
      <w:b/>
      <w:bCs/>
      <w:i/>
      <w:iCs/>
      <w:caps/>
      <w:color w:val="A41D21" w:themeColor="accent1"/>
    </w:rPr>
  </w:style>
  <w:style w:type="character" w:styleId="BookTitle">
    <w:name w:val="Book Title"/>
    <w:uiPriority w:val="33"/>
    <w:qFormat/>
    <w:rsid w:val="00E92C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C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8496F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 w:val="22"/>
      <w:szCs w:val="22"/>
      <w:lang w:val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1D21"/>
      </a:accent1>
      <a:accent2>
        <a:srgbClr val="FDB205"/>
      </a:accent2>
      <a:accent3>
        <a:srgbClr val="004D71"/>
      </a:accent3>
      <a:accent4>
        <a:srgbClr val="0C0C0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Palmer</dc:creator>
  <cp:lastModifiedBy>Wendy Watson</cp:lastModifiedBy>
  <cp:revision>5</cp:revision>
  <dcterms:created xsi:type="dcterms:W3CDTF">2020-06-03T06:56:00Z</dcterms:created>
  <dcterms:modified xsi:type="dcterms:W3CDTF">2020-06-10T10:15:00Z</dcterms:modified>
</cp:coreProperties>
</file>